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B0" w:rsidRDefault="00816EB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B50" w:rsidRDefault="00335B50" w:rsidP="00335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МКУ Управление образования МО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Тарбагатайский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район»</w:t>
      </w:r>
    </w:p>
    <w:p w:rsidR="00335B50" w:rsidRDefault="00335B50" w:rsidP="00335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___________МБУДО «ЦДОД «Радуга талантов»____________</w:t>
      </w:r>
    </w:p>
    <w:p w:rsidR="00335B50" w:rsidRDefault="00335B50" w:rsidP="00335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5B50" w:rsidRPr="000D0931" w:rsidRDefault="00335B50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D0931">
        <w:rPr>
          <w:rFonts w:ascii="Times New Roman" w:eastAsia="Times New Roman" w:hAnsi="Times New Roman" w:cs="Times New Roman"/>
          <w:sz w:val="20"/>
          <w:szCs w:val="20"/>
        </w:rPr>
        <w:t>671110, Республика Бурятия,</w:t>
      </w:r>
    </w:p>
    <w:p w:rsidR="00335B50" w:rsidRPr="000D0931" w:rsidRDefault="00335B50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D0931">
        <w:rPr>
          <w:rFonts w:ascii="Times New Roman" w:eastAsia="Times New Roman" w:hAnsi="Times New Roman" w:cs="Times New Roman"/>
          <w:sz w:val="20"/>
          <w:szCs w:val="20"/>
        </w:rPr>
        <w:t>Тарбагатайский</w:t>
      </w:r>
      <w:proofErr w:type="spellEnd"/>
      <w:r w:rsidRPr="000D0931">
        <w:rPr>
          <w:rFonts w:ascii="Times New Roman" w:eastAsia="Times New Roman" w:hAnsi="Times New Roman" w:cs="Times New Roman"/>
          <w:sz w:val="20"/>
          <w:szCs w:val="20"/>
        </w:rPr>
        <w:t xml:space="preserve"> район, </w:t>
      </w:r>
    </w:p>
    <w:p w:rsidR="00335B50" w:rsidRPr="000D0931" w:rsidRDefault="00335B50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D0931">
        <w:rPr>
          <w:rFonts w:ascii="Times New Roman" w:eastAsia="Times New Roman" w:hAnsi="Times New Roman" w:cs="Times New Roman"/>
          <w:sz w:val="20"/>
          <w:szCs w:val="20"/>
        </w:rPr>
        <w:t xml:space="preserve">с. Тарбагатай, ул. Рокоссовского.1 </w:t>
      </w:r>
    </w:p>
    <w:p w:rsidR="00335B50" w:rsidRPr="000D0931" w:rsidRDefault="00335B50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D0931">
        <w:rPr>
          <w:rFonts w:ascii="Times New Roman" w:eastAsia="Times New Roman" w:hAnsi="Times New Roman" w:cs="Times New Roman"/>
          <w:sz w:val="20"/>
          <w:szCs w:val="20"/>
        </w:rPr>
        <w:t>т.8(30146)55593</w:t>
      </w:r>
    </w:p>
    <w:p w:rsidR="00335B50" w:rsidRPr="000D0931" w:rsidRDefault="00335B50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D0931">
        <w:rPr>
          <w:rFonts w:ascii="Times New Roman" w:eastAsia="Times New Roman" w:hAnsi="Times New Roman" w:cs="Times New Roman"/>
          <w:sz w:val="20"/>
          <w:szCs w:val="20"/>
        </w:rPr>
        <w:t xml:space="preserve">исх. № 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</w:p>
    <w:p w:rsidR="00335B50" w:rsidRPr="000D0931" w:rsidRDefault="00335B50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«26» 06  2023</w:t>
      </w:r>
      <w:r w:rsidRPr="000D0931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335B50" w:rsidRDefault="00335B5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B50" w:rsidRDefault="00335B5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B50" w:rsidRPr="006C281D" w:rsidRDefault="00335B5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EB0" w:rsidRPr="00EB73B4" w:rsidRDefault="00816EB0" w:rsidP="00335B5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b/>
          <w:color w:val="2E353D" w:themeColor="text1"/>
          <w:sz w:val="24"/>
          <w:szCs w:val="24"/>
        </w:rPr>
        <w:t>Отчет о работе</w:t>
      </w:r>
      <w:r w:rsidR="00335B50">
        <w:rPr>
          <w:rFonts w:ascii="Times New Roman" w:hAnsi="Times New Roman" w:cs="Times New Roman"/>
          <w:b/>
          <w:color w:val="2E353D" w:themeColor="text1"/>
          <w:sz w:val="24"/>
          <w:szCs w:val="24"/>
        </w:rPr>
        <w:t xml:space="preserve"> отряда  </w:t>
      </w:r>
      <w:r w:rsidRPr="00EB73B4">
        <w:rPr>
          <w:rFonts w:ascii="Times New Roman" w:hAnsi="Times New Roman" w:cs="Times New Roman"/>
          <w:b/>
          <w:color w:val="2E353D" w:themeColor="text1"/>
          <w:sz w:val="24"/>
          <w:szCs w:val="24"/>
        </w:rPr>
        <w:t>«Летняя карусель»</w:t>
      </w:r>
    </w:p>
    <w:p w:rsidR="00816EB0" w:rsidRPr="00EB73B4" w:rsidRDefault="00816EB0" w:rsidP="00C3156B">
      <w:pPr>
        <w:spacing w:before="100" w:beforeAutospacing="1" w:after="100" w:afterAutospacing="1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Организация летних оздоровительных лагерей  - одна из интереснейших и важнейших форм работы с учащимися во время  летних каникул. Основная миссия лагеря дневного пребывания - организация свободного времени детей, их отдыха, укрепления здоровья в летний период. </w:t>
      </w:r>
    </w:p>
    <w:p w:rsidR="00335B50" w:rsidRDefault="00816EB0" w:rsidP="00C3156B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На базе МБОУ «</w:t>
      </w:r>
      <w:proofErr w:type="spellStart"/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Тарбагатайская</w:t>
      </w:r>
      <w:proofErr w:type="spellEnd"/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СОШ» с 0</w:t>
      </w:r>
      <w:r w:rsidR="0041442E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1 по 24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июня 202</w:t>
      </w:r>
      <w:r w:rsidR="00B360D9">
        <w:rPr>
          <w:rFonts w:ascii="Times New Roman" w:hAnsi="Times New Roman" w:cs="Times New Roman"/>
          <w:color w:val="2E353D" w:themeColor="text1"/>
          <w:sz w:val="24"/>
          <w:szCs w:val="24"/>
        </w:rPr>
        <w:t>3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года работал летний оздоровительны</w:t>
      </w:r>
      <w:r w:rsidR="0041442E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й лагерь с дневным пребыванием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, куда входил отряд</w:t>
      </w:r>
      <w:r w:rsidR="0041442E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«Летняя карусель»</w:t>
      </w:r>
      <w:r w:rsidR="00335B50">
        <w:rPr>
          <w:rFonts w:ascii="Times New Roman" w:hAnsi="Times New Roman" w:cs="Times New Roman"/>
          <w:color w:val="2E353D" w:themeColor="text1"/>
          <w:sz w:val="24"/>
          <w:szCs w:val="24"/>
        </w:rPr>
        <w:t>, состоящий из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детей</w:t>
      </w:r>
      <w:r w:rsidR="00335B50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, посещающих творческие объединения 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МБУ ДО «ЦДОД «Радуга талантов».</w:t>
      </w:r>
    </w:p>
    <w:p w:rsidR="00816EB0" w:rsidRPr="00EB73B4" w:rsidRDefault="00335B50" w:rsidP="00C3156B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>
        <w:rPr>
          <w:rFonts w:ascii="Times New Roman" w:hAnsi="Times New Roman" w:cs="Times New Roman"/>
          <w:color w:val="2E353D" w:themeColor="text1"/>
          <w:sz w:val="24"/>
          <w:szCs w:val="24"/>
        </w:rPr>
        <w:t>Отряд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посещали 25 детей в возрасте от 7 до 15 лет включительно. Продолжительность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работы </w:t>
      </w:r>
      <w:r w:rsidR="0085110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составлял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2</w:t>
      </w:r>
      <w:r w:rsidR="0085110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1 день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. Режим работы 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в 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лагер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е 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дневным пребыванием – с 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8.30 до 14.30.</w:t>
      </w:r>
    </w:p>
    <w:p w:rsidR="00816EB0" w:rsidRPr="00EB73B4" w:rsidRDefault="00816EB0" w:rsidP="00C3156B">
      <w:pPr>
        <w:spacing w:after="0" w:line="360" w:lineRule="auto"/>
        <w:ind w:right="175"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Для ежедневног</w:t>
      </w:r>
      <w:r w:rsidR="003643F5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о отдыха детей были обустроены спортивная площадка и стадион 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с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 целью укрепления физического здоровья. Актовый зал был предн</w:t>
      </w:r>
      <w:bookmarkStart w:id="0" w:name="_GoBack"/>
      <w:bookmarkEnd w:id="0"/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азначен для реализации индивидуальных особенностей детей, социализации ребенка в коллективной деятельности через разнообразные формы и методы организации досуга.</w:t>
      </w:r>
    </w:p>
    <w:p w:rsidR="00816EB0" w:rsidRPr="00EB73B4" w:rsidRDefault="003643F5" w:rsidP="00C3156B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Работал</w:t>
      </w:r>
      <w:r w:rsidR="00816EB0" w:rsidRPr="00EB73B4">
        <w:rPr>
          <w:color w:val="2E353D" w:themeColor="text1"/>
        </w:rPr>
        <w:t xml:space="preserve">  круж</w:t>
      </w:r>
      <w:r w:rsidRPr="00EB73B4">
        <w:rPr>
          <w:color w:val="2E353D" w:themeColor="text1"/>
        </w:rPr>
        <w:t>ок «</w:t>
      </w:r>
      <w:proofErr w:type="spellStart"/>
      <w:r w:rsidRPr="00EB73B4">
        <w:rPr>
          <w:color w:val="2E353D" w:themeColor="text1"/>
        </w:rPr>
        <w:t>Мультстудия</w:t>
      </w:r>
      <w:proofErr w:type="spellEnd"/>
      <w:r w:rsidRPr="00EB73B4">
        <w:rPr>
          <w:color w:val="2E353D" w:themeColor="text1"/>
        </w:rPr>
        <w:t>» по созданию 2</w:t>
      </w:r>
      <w:r w:rsidRPr="00EB73B4">
        <w:rPr>
          <w:color w:val="2E353D" w:themeColor="text1"/>
          <w:lang w:val="en-US"/>
        </w:rPr>
        <w:t>D</w:t>
      </w:r>
      <w:r w:rsidRPr="00EB73B4">
        <w:rPr>
          <w:color w:val="2E353D" w:themeColor="text1"/>
        </w:rPr>
        <w:t xml:space="preserve"> анимации.</w:t>
      </w:r>
    </w:p>
    <w:p w:rsidR="00816EB0" w:rsidRPr="00EB73B4" w:rsidRDefault="00816EB0" w:rsidP="00C3156B">
      <w:pPr>
        <w:pStyle w:val="a3"/>
        <w:spacing w:before="0" w:beforeAutospacing="0" w:after="0" w:afterAutospacing="0" w:line="360" w:lineRule="auto"/>
        <w:ind w:left="720" w:hanging="436"/>
        <w:contextualSpacing/>
        <w:rPr>
          <w:color w:val="2E353D" w:themeColor="text1"/>
        </w:rPr>
      </w:pPr>
      <w:r w:rsidRPr="00EB73B4">
        <w:rPr>
          <w:color w:val="2E353D" w:themeColor="text1"/>
        </w:rPr>
        <w:t xml:space="preserve">Проведение смены было обусловлено необходимостью: </w:t>
      </w:r>
    </w:p>
    <w:p w:rsidR="00816EB0" w:rsidRPr="00EB73B4" w:rsidRDefault="00816EB0" w:rsidP="00C3156B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 xml:space="preserve">организованного отдыха детей; </w:t>
      </w:r>
    </w:p>
    <w:p w:rsidR="00816EB0" w:rsidRPr="00EB73B4" w:rsidRDefault="00816EB0" w:rsidP="00C3156B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 xml:space="preserve">использования богатого творческого потенциала детей; </w:t>
      </w:r>
    </w:p>
    <w:p w:rsidR="00816EB0" w:rsidRPr="00EB73B4" w:rsidRDefault="00816EB0" w:rsidP="00C3156B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 xml:space="preserve">укрепления здоровья детей, отдыхающих в лагере. </w:t>
      </w:r>
    </w:p>
    <w:p w:rsidR="001F5FA3" w:rsidRPr="00EB73B4" w:rsidRDefault="00816EB0" w:rsidP="00C3156B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Лагерь работал в соответствии с программой деятельности летнего оздоровительного лагеря с дневным пребыванием «Летняя карусель» по организации отдыха, оздоровления и занятости детей, которая являлась продолжением воспитательной работы учреждения в течение учебного года.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Целью которой являлось – с</w:t>
      </w: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оздание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 общественно-значимую и личностно привлекательную деятельность, </w:t>
      </w: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lastRenderedPageBreak/>
        <w:t>содержательное общение и межличностные отношения в разновозрастном коллективе, развитие творческих способностей детей.</w:t>
      </w:r>
    </w:p>
    <w:p w:rsidR="00816EB0" w:rsidRPr="00EB73B4" w:rsidRDefault="00816EB0" w:rsidP="00C3156B">
      <w:pPr>
        <w:spacing w:line="360" w:lineRule="auto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Для достижения поставленной цели были разработаны и утверждены следующие документы:</w:t>
      </w:r>
    </w:p>
    <w:p w:rsidR="00816EB0" w:rsidRPr="00EB73B4" w:rsidRDefault="00816EB0" w:rsidP="00C3156B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>Положение о летнем оздоровительном лагере с дневным пребыванием «Летняя карусель».</w:t>
      </w:r>
    </w:p>
    <w:p w:rsidR="00816EB0" w:rsidRPr="00EB73B4" w:rsidRDefault="00816EB0" w:rsidP="00C3156B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>Программа  деятельности летнего оздоровительного лагеря с дневным пребыванием «Летняя карусель» по организации отдыха, оздоровления и занятости детей.</w:t>
      </w:r>
    </w:p>
    <w:p w:rsidR="00816EB0" w:rsidRPr="00EB73B4" w:rsidRDefault="00816EB0" w:rsidP="00C3156B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>План мероприятий летнего оздоровительного лагеря с дневным пребыванием «Летняя карусель».</w:t>
      </w:r>
    </w:p>
    <w:p w:rsidR="00816EB0" w:rsidRPr="00EB73B4" w:rsidRDefault="00816EB0" w:rsidP="00C3156B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>Режим дня летнего оздоровительного лагеря с дневным пребыванием «Летняя карусель».</w:t>
      </w:r>
    </w:p>
    <w:p w:rsidR="00816EB0" w:rsidRPr="00EB73B4" w:rsidRDefault="00816EB0" w:rsidP="00C3156B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>Должностные инструкции начальника лагеря, воспитателя.</w:t>
      </w:r>
    </w:p>
    <w:p w:rsidR="00816EB0" w:rsidRPr="00EB73B4" w:rsidRDefault="00816EB0" w:rsidP="00C3156B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b/>
          <w:color w:val="2E353D" w:themeColor="text1"/>
          <w:sz w:val="24"/>
          <w:szCs w:val="24"/>
        </w:rPr>
        <w:t>Обеспечено методическое сопровождение:</w:t>
      </w:r>
    </w:p>
    <w:p w:rsidR="00816EB0" w:rsidRPr="00EB73B4" w:rsidRDefault="00816EB0" w:rsidP="00C315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методический материал, соответствующий программе  деятельности лагеря по организации отдыха, оздоровления и занятости детей;</w:t>
      </w:r>
    </w:p>
    <w:p w:rsidR="00816EB0" w:rsidRPr="00EB73B4" w:rsidRDefault="00816EB0" w:rsidP="00C3156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реквизит для проведения отрядных дел;</w:t>
      </w:r>
    </w:p>
    <w:p w:rsidR="00816EB0" w:rsidRPr="00EB73B4" w:rsidRDefault="00816EB0" w:rsidP="00C3156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диагностический материал для отслеживания результатов педагогической деятельности и деятельности воспитанников лагеря, подведения итогов, обеспечения гласности достигнутых успехов и результатов. </w:t>
      </w:r>
    </w:p>
    <w:p w:rsidR="00816EB0" w:rsidRPr="00EB73B4" w:rsidRDefault="00816EB0" w:rsidP="00C3156B">
      <w:pPr>
        <w:spacing w:after="0" w:line="360" w:lineRule="auto"/>
        <w:ind w:firstLine="284"/>
        <w:contextualSpacing/>
        <w:rPr>
          <w:rFonts w:ascii="Times New Roman" w:hAnsi="Times New Roman" w:cs="Times New Roman"/>
          <w:b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b/>
          <w:color w:val="2E353D" w:themeColor="text1"/>
          <w:sz w:val="24"/>
          <w:szCs w:val="24"/>
        </w:rPr>
        <w:t>Задачи программы: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jc w:val="both"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- способствовать укреплению здоровья детей, повышать значимость здорового образа жизни;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jc w:val="both"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- развивать ключевые компетенции у детей и подростков через организацию интеллектуальной, исследовательской, поисковой и творческой деятельности, освоение социокультурных практик;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jc w:val="both"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- содействовать раскрытию творческих способностей каждого ребенка, свободного воображения и фантазии;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jc w:val="both"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- совершенствовать работу по воспитанию активной гражданской позиции личности;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jc w:val="both"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- углубить знания в области науки и технологии в рамках сюжетно-ролевой познавательной деятельности;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jc w:val="both"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- привлекать родителей и социальных партнеров (ДК, сельская библиотека) к организации отдыха и содержательного досуга, способствующего самореализации, самосовершенствованию и саморазвитию каждого ребёнка.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Для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реализации</w:t>
      </w:r>
      <w:proofErr w:type="spellEnd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 задач </w:t>
      </w:r>
      <w:r w:rsidR="004C1B40"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в </w:t>
      </w:r>
      <w:proofErr w:type="spellStart"/>
      <w:r w:rsidR="004C1B40"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полном</w:t>
      </w:r>
      <w:proofErr w:type="spellEnd"/>
      <w:r w:rsidR="00335B50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 </w:t>
      </w:r>
      <w:proofErr w:type="spellStart"/>
      <w:r w:rsidR="004C1B40"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о</w:t>
      </w:r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бъеме</w:t>
      </w:r>
      <w:proofErr w:type="spellEnd"/>
      <w:r w:rsidR="00335B50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использовались</w:t>
      </w:r>
      <w:proofErr w:type="spellEnd"/>
      <w:r w:rsidR="00335B50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такие</w:t>
      </w:r>
      <w:proofErr w:type="spellEnd"/>
      <w:r w:rsidR="00335B50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формы</w:t>
      </w:r>
      <w:proofErr w:type="spellEnd"/>
      <w:r w:rsidR="004C1B40"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,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как</w:t>
      </w:r>
      <w:proofErr w:type="spellEnd"/>
      <w:r w:rsidR="004C1B40"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: 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экскурсии</w:t>
      </w:r>
      <w:proofErr w:type="spellEnd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,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соревнования</w:t>
      </w:r>
      <w:proofErr w:type="spellEnd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,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конкурсы</w:t>
      </w:r>
      <w:proofErr w:type="spellEnd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,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викторины</w:t>
      </w:r>
      <w:proofErr w:type="spellEnd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,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беседы</w:t>
      </w:r>
      <w:proofErr w:type="spellEnd"/>
      <w:r w:rsidRPr="00EB73B4">
        <w:rPr>
          <w:rFonts w:ascii="Times New Roman" w:hAnsi="Times New Roman"/>
          <w:color w:val="2E353D" w:themeColor="text1"/>
          <w:sz w:val="24"/>
          <w:szCs w:val="24"/>
        </w:rPr>
        <w:t>.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i/>
          <w:iCs/>
          <w:color w:val="2E353D" w:themeColor="text1"/>
          <w:sz w:val="24"/>
          <w:szCs w:val="24"/>
        </w:rPr>
        <w:lastRenderedPageBreak/>
        <w:t xml:space="preserve">Организация жизнедеятельности на смене в лагере с дневным пребыванием детей и подростков строится по </w:t>
      </w:r>
      <w:r w:rsidR="009912FC">
        <w:rPr>
          <w:rFonts w:ascii="Times New Roman" w:eastAsia="Times New Roman" w:hAnsi="Times New Roman" w:cs="Times New Roman"/>
          <w:i/>
          <w:iCs/>
          <w:color w:val="2E353D" w:themeColor="text1"/>
          <w:sz w:val="24"/>
          <w:szCs w:val="24"/>
        </w:rPr>
        <w:t>5</w:t>
      </w:r>
      <w:r w:rsidRPr="00EB73B4">
        <w:rPr>
          <w:rFonts w:ascii="Times New Roman" w:eastAsia="Times New Roman" w:hAnsi="Times New Roman" w:cs="Times New Roman"/>
          <w:i/>
          <w:iCs/>
          <w:color w:val="2E353D" w:themeColor="text1"/>
          <w:sz w:val="24"/>
          <w:szCs w:val="24"/>
        </w:rPr>
        <w:t xml:space="preserve"> основным направлениям: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Духовно – нравственная деятельность.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Спортивно – оздоровительная деятельность.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Познавательно – творческая деятельность.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Профилактическая деятельность.</w:t>
      </w:r>
    </w:p>
    <w:p w:rsidR="00816EB0" w:rsidRPr="00EB73B4" w:rsidRDefault="00816EB0" w:rsidP="00C3156B">
      <w:pPr>
        <w:shd w:val="clear" w:color="auto" w:fill="FFFFFF"/>
        <w:spacing w:after="166" w:line="360" w:lineRule="auto"/>
        <w:contextualSpacing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Работа по развитию самоуправления.</w:t>
      </w:r>
    </w:p>
    <w:p w:rsidR="00816EB0" w:rsidRPr="00EB73B4" w:rsidRDefault="004C1B40" w:rsidP="00C3156B">
      <w:pPr>
        <w:spacing w:after="0" w:line="360" w:lineRule="auto"/>
        <w:ind w:right="141"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У детей 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формировались умения работать и жить в коллективе, стремление к самостоятельной творческой деятельности</w:t>
      </w:r>
      <w:proofErr w:type="gramStart"/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,н</w:t>
      </w:r>
      <w:proofErr w:type="gramEnd"/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авыкиразвивающие инициативу, организаторские способности, ответственность и возможность принимать самостоятельные решения, а также дополнительные знания в различных направлениях деятельности школьного лагеря.</w:t>
      </w:r>
    </w:p>
    <w:p w:rsidR="00816EB0" w:rsidRPr="00EB73B4" w:rsidRDefault="00816EB0" w:rsidP="00C3156B">
      <w:pPr>
        <w:spacing w:after="0" w:line="360" w:lineRule="auto"/>
        <w:ind w:right="141"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Ребята были поделены на 1 отряд: «</w:t>
      </w:r>
      <w:r w:rsidR="00FB402C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Летняя карусель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».</w:t>
      </w:r>
    </w:p>
    <w:p w:rsidR="00816EB0" w:rsidRPr="00EB73B4" w:rsidRDefault="00816EB0" w:rsidP="00C3156B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Во время организации смены использовались индивидуальные и игровые формы работы. Для каждого ребёнка в лагере были созданы все условия, чтобы отдохнуть и укрепить свое здоровье, проявить свои способности.</w:t>
      </w:r>
    </w:p>
    <w:p w:rsidR="00816EB0" w:rsidRPr="00EB73B4" w:rsidRDefault="00816EB0" w:rsidP="00C3156B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В течение смены были проведены</w:t>
      </w:r>
      <w:r w:rsidR="004C1B40" w:rsidRPr="00EB73B4">
        <w:rPr>
          <w:color w:val="2E353D" w:themeColor="text1"/>
        </w:rPr>
        <w:t xml:space="preserve"> следующие мероприятия с детьми.</w:t>
      </w:r>
    </w:p>
    <w:p w:rsidR="005F1957" w:rsidRPr="00EB73B4" w:rsidRDefault="00816EB0" w:rsidP="00C315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В первый день б</w:t>
      </w:r>
      <w:r w:rsidR="00AD299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ыли проведены инструктажи по правилам дорожного движения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, пожарной безопасно</w:t>
      </w:r>
      <w:r w:rsidR="0085110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сти, технике безопасности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. Дети совместно с педагогами рассмотрели иллюст</w:t>
      </w:r>
      <w:r w:rsidR="0085110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раций, плакаты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, прослушали беседу, просмотрели сюжетные видеоролики. </w:t>
      </w:r>
      <w:r w:rsidR="00B11762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П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ровели беседу «Правила внутреннего рас</w:t>
      </w:r>
      <w:r w:rsidR="00B11762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порядка и правила поведения в лагере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. </w:t>
      </w:r>
      <w:r w:rsidR="00B11762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Прошла праздничная программа</w:t>
      </w:r>
      <w:r w:rsidR="00AD299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«Праздник детства»</w:t>
      </w:r>
      <w:r w:rsidR="00B11762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посвящен</w:t>
      </w:r>
      <w:r w:rsidR="00AD299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ная празднику День защиты детей</w:t>
      </w:r>
      <w:r w:rsid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на центральной площади</w:t>
      </w:r>
      <w:r w:rsidR="00B11762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.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Та</w:t>
      </w:r>
      <w:r w:rsidR="00B11762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кже в этот день прошли игры на знакомство и сплочение коллектива</w:t>
      </w:r>
      <w:r w:rsidR="005F1957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.</w:t>
      </w:r>
      <w:r w:rsidR="00AD68B7">
        <w:rPr>
          <w:rFonts w:ascii="Times New Roman" w:hAnsi="Times New Roman" w:cs="Times New Roman"/>
          <w:color w:val="2E353D" w:themeColor="text1"/>
          <w:sz w:val="24"/>
          <w:szCs w:val="24"/>
        </w:rPr>
        <w:t>(</w:t>
      </w:r>
      <w:r w:rsidR="00AD68B7" w:rsidRPr="00AD68B7">
        <w:rPr>
          <w:rFonts w:ascii="Times New Roman" w:hAnsi="Times New Roman" w:cs="Times New Roman"/>
          <w:color w:val="2E353D" w:themeColor="text1"/>
          <w:sz w:val="24"/>
          <w:szCs w:val="24"/>
        </w:rPr>
        <w:t>https://tsdod.buryatschool.ru/site/pub?id=627</w:t>
      </w:r>
      <w:r w:rsidR="00AD68B7">
        <w:rPr>
          <w:rFonts w:ascii="Times New Roman" w:hAnsi="Times New Roman" w:cs="Times New Roman"/>
          <w:color w:val="2E353D" w:themeColor="text1"/>
          <w:sz w:val="24"/>
          <w:szCs w:val="24"/>
        </w:rPr>
        <w:t>)</w:t>
      </w:r>
    </w:p>
    <w:p w:rsidR="00285B17" w:rsidRPr="00EB73B4" w:rsidRDefault="00285B17" w:rsidP="00C315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2 июня </w:t>
      </w: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наш отряд "Летняя карусель" активно включился в творческую деятельность всего лагеря. 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Была произведена операция «Уют» - </w:t>
      </w:r>
      <w:r w:rsidR="00EB73B4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ребята оформили</w:t>
      </w: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отрядный кабинет, учили девиз и </w:t>
      </w:r>
      <w:proofErr w:type="spellStart"/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речевку</w:t>
      </w:r>
      <w:proofErr w:type="spellEnd"/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. В этот день ребята посетили «Точку роста», где учились создавать 2 </w:t>
      </w: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  <w:lang w:val="en-US"/>
        </w:rPr>
        <w:t>D</w:t>
      </w: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анимацию из своих рисунков. А также ребята играли в подвижные игры на свежем воздухе. </w:t>
      </w:r>
    </w:p>
    <w:p w:rsidR="00974F4A" w:rsidRPr="00EB73B4" w:rsidRDefault="005F1957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3</w:t>
      </w:r>
      <w:r w:rsidR="00816EB0" w:rsidRPr="00EB73B4">
        <w:rPr>
          <w:color w:val="2E353D" w:themeColor="text1"/>
        </w:rPr>
        <w:t xml:space="preserve"> июня ребята </w:t>
      </w:r>
      <w:r w:rsidR="00EA0853" w:rsidRPr="00EB73B4">
        <w:rPr>
          <w:color w:val="2E353D" w:themeColor="text1"/>
        </w:rPr>
        <w:t xml:space="preserve">прослушали минутку здоровья «Сказки о здоровье», прошли инструктаж по правилам безопасного поведения на водных объектах в период купального сезона. В этот день ребята посетили стадион, где играли в подвижные игры. </w:t>
      </w:r>
    </w:p>
    <w:p w:rsidR="00816EB0" w:rsidRPr="00EB73B4" w:rsidRDefault="00974F4A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5</w:t>
      </w:r>
      <w:r w:rsidR="009E407A" w:rsidRPr="00EB73B4">
        <w:rPr>
          <w:color w:val="2E353D" w:themeColor="text1"/>
        </w:rPr>
        <w:t xml:space="preserve"> июня был</w:t>
      </w:r>
      <w:r w:rsidRPr="00EB73B4">
        <w:rPr>
          <w:color w:val="2E353D" w:themeColor="text1"/>
        </w:rPr>
        <w:t>а</w:t>
      </w:r>
      <w:r w:rsidR="009E407A" w:rsidRPr="00EB73B4">
        <w:rPr>
          <w:color w:val="2E353D" w:themeColor="text1"/>
        </w:rPr>
        <w:t xml:space="preserve"> проведен</w:t>
      </w:r>
      <w:r w:rsidRPr="00EB73B4">
        <w:rPr>
          <w:color w:val="2E353D" w:themeColor="text1"/>
        </w:rPr>
        <w:t>а минутка здоровья «Вредные привычки». Ребята участвовали</w:t>
      </w:r>
      <w:r w:rsidR="00D7364B" w:rsidRPr="00EB73B4">
        <w:rPr>
          <w:color w:val="2E353D" w:themeColor="text1"/>
        </w:rPr>
        <w:t xml:space="preserve"> в конкурсе рисунков на асфальте, затем играли в подвижные игры на свежем воздухе. </w:t>
      </w:r>
      <w:r w:rsidRPr="00EB73B4">
        <w:rPr>
          <w:color w:val="2E353D" w:themeColor="text1"/>
        </w:rPr>
        <w:t xml:space="preserve"> В этот день мы готовили творческий номер на открытие смены. Прошло соревнование по сборке </w:t>
      </w:r>
      <w:proofErr w:type="spellStart"/>
      <w:r w:rsidRPr="00EB73B4">
        <w:rPr>
          <w:color w:val="2E353D" w:themeColor="text1"/>
        </w:rPr>
        <w:t>пазлов</w:t>
      </w:r>
      <w:proofErr w:type="spellEnd"/>
      <w:r w:rsidRPr="00EB73B4">
        <w:rPr>
          <w:color w:val="2E353D" w:themeColor="text1"/>
        </w:rPr>
        <w:t xml:space="preserve"> «Раз картинка, два картинка»</w:t>
      </w:r>
      <w:r w:rsidR="00D7364B" w:rsidRPr="00EB73B4">
        <w:rPr>
          <w:color w:val="2E353D" w:themeColor="text1"/>
        </w:rPr>
        <w:t>.</w:t>
      </w:r>
    </w:p>
    <w:p w:rsidR="00D7364B" w:rsidRPr="00EB73B4" w:rsidRDefault="00B10B62" w:rsidP="00C315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lastRenderedPageBreak/>
        <w:t>6 июня</w:t>
      </w:r>
      <w:r w:rsidR="00D7364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с ребятами 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была проведена</w:t>
      </w:r>
      <w:r w:rsidR="00D7364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минутка здоровья «Путешествие в страну </w:t>
      </w:r>
      <w:proofErr w:type="spellStart"/>
      <w:r w:rsidR="00D7364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витаминию</w:t>
      </w:r>
      <w:proofErr w:type="spellEnd"/>
      <w:r w:rsidR="00D7364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», затем прошло торжественное открытие лагерной смены.</w:t>
      </w:r>
      <w:r w:rsidR="00246BAA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(</w:t>
      </w:r>
      <w:hyperlink r:id="rId5" w:history="1">
        <w:r w:rsidR="00246BAA" w:rsidRPr="00FD3606">
          <w:rPr>
            <w:rStyle w:val="a8"/>
            <w:rFonts w:ascii="Times New Roman" w:hAnsi="Times New Roman" w:cs="Times New Roman"/>
            <w:sz w:val="24"/>
            <w:szCs w:val="24"/>
          </w:rPr>
          <w:t>https://tsdod.buryatschool.ru/site/day-events?date=2023-06-06</w:t>
        </w:r>
      </w:hyperlink>
      <w:r w:rsidR="00246BAA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). </w:t>
      </w:r>
      <w:r w:rsidR="00D7364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Дети приняли участие в конкурсе рисунков </w:t>
      </w:r>
      <w:r w:rsidR="00456E36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«Мой любимый край - Тарбагатай». Дети посетили «Точку роста», где одевали очки виртуальной реальности и создавали 2</w:t>
      </w:r>
      <w:r w:rsidR="00456E36" w:rsidRPr="00EB73B4">
        <w:rPr>
          <w:rFonts w:ascii="Times New Roman" w:hAnsi="Times New Roman" w:cs="Times New Roman"/>
          <w:color w:val="2E353D" w:themeColor="text1"/>
          <w:sz w:val="24"/>
          <w:szCs w:val="24"/>
          <w:lang w:val="en-US"/>
        </w:rPr>
        <w:t>D</w:t>
      </w:r>
      <w:r w:rsidR="00456E36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анимации. В завершении дня были подвижные игры на свежем воздухе.</w:t>
      </w:r>
    </w:p>
    <w:p w:rsidR="00816EB0" w:rsidRPr="00EB73B4" w:rsidRDefault="005E321B" w:rsidP="00C315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7</w:t>
      </w:r>
      <w:r w:rsidR="008E47F1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июня </w:t>
      </w: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для ребят прошла минутка здоровья «Солнечный </w:t>
      </w:r>
      <w:r w:rsidR="00EB73B4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ожог. Первая</w:t>
      </w: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помощь при ожоге». В этот день прошла конкурсная программа</w:t>
      </w:r>
      <w:r w:rsidR="00EB73B4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между отрядами лагеря с дневным пребыванием  на базе МБОУ «</w:t>
      </w:r>
      <w:proofErr w:type="spellStart"/>
      <w:r w:rsidR="00EB73B4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Тарбагатайская</w:t>
      </w:r>
      <w:proofErr w:type="spellEnd"/>
      <w:r w:rsidR="00EB73B4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СОШ»</w:t>
      </w: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на территории школьной спортивной площадки «Мой друг - велосипед».</w:t>
      </w:r>
      <w:r w:rsidR="00EB73B4" w:rsidRPr="00EB73B4">
        <w:rPr>
          <w:rFonts w:ascii="Times New Roman" w:hAnsi="Times New Roman" w:cs="Times New Roman"/>
          <w:color w:val="2E353D" w:themeColor="text1"/>
        </w:rPr>
        <w:t xml:space="preserve"> Данное мероприятие было направлено на профилактику дорожного травматизма. </w:t>
      </w: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Наш отряд «Летняя карусель» занял 2 место.</w:t>
      </w:r>
      <w:r w:rsidR="00246BAA">
        <w:t>(</w:t>
      </w:r>
      <w:r w:rsidR="00246BAA" w:rsidRPr="00246BAA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https://tsdod.buryatschool.ru/site/pub?id=631</w:t>
      </w:r>
      <w:r w:rsidR="00246BAA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).</w:t>
      </w:r>
      <w:r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Затем  ребятами была проведена викторина по сказкам А.С. Пушкина, а также ребята играли на свежем воздухе.</w:t>
      </w:r>
    </w:p>
    <w:p w:rsidR="00EF6F77" w:rsidRPr="00EB73B4" w:rsidRDefault="005E321B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8</w:t>
      </w:r>
      <w:r w:rsidR="00816EB0" w:rsidRPr="00EB73B4">
        <w:rPr>
          <w:color w:val="2E353D" w:themeColor="text1"/>
        </w:rPr>
        <w:t xml:space="preserve"> июня</w:t>
      </w:r>
      <w:r w:rsidRPr="00EB73B4">
        <w:rPr>
          <w:color w:val="2E353D" w:themeColor="text1"/>
        </w:rPr>
        <w:t xml:space="preserve"> с ребятами была проведена минутка здоровья «Осанка – основа красивой походки». Далее</w:t>
      </w:r>
      <w:r w:rsidR="00816EB0" w:rsidRPr="00EB73B4">
        <w:rPr>
          <w:color w:val="2E353D" w:themeColor="text1"/>
        </w:rPr>
        <w:t xml:space="preserve"> прошла </w:t>
      </w:r>
      <w:r w:rsidR="00EF6F77" w:rsidRPr="00EB73B4">
        <w:rPr>
          <w:color w:val="2E353D" w:themeColor="text1"/>
        </w:rPr>
        <w:t>игровая программа</w:t>
      </w:r>
      <w:r w:rsidRPr="00EB73B4">
        <w:rPr>
          <w:color w:val="2E353D" w:themeColor="text1"/>
        </w:rPr>
        <w:t xml:space="preserve"> «Космические миры»на центральной площади, в которой ребята приняли активное участие. В этот день ребята приняли участие в спортивной эстафете на центральном стадионе. Затем ребята рисовали рисунки.</w:t>
      </w:r>
    </w:p>
    <w:p w:rsidR="006A464B" w:rsidRPr="00EB73B4" w:rsidRDefault="006A464B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9 июня была проведена минутка здоровья «Поделись своей улыбкой». Затем специалисты из библиотеки провели с ребятами познавательную игру «Моя любимая Россия».</w:t>
      </w:r>
      <w:r w:rsidR="00246BAA">
        <w:rPr>
          <w:color w:val="2E353D" w:themeColor="text1"/>
        </w:rPr>
        <w:t xml:space="preserve"> (</w:t>
      </w:r>
      <w:r w:rsidR="00246BAA" w:rsidRPr="00246BAA">
        <w:rPr>
          <w:color w:val="2E353D" w:themeColor="text1"/>
        </w:rPr>
        <w:t>https://tsdod.buryatschool.ru/site/pub?id=630</w:t>
      </w:r>
      <w:r w:rsidR="00246BAA">
        <w:rPr>
          <w:color w:val="2E353D" w:themeColor="text1"/>
        </w:rPr>
        <w:t>)</w:t>
      </w:r>
      <w:r w:rsidRPr="00EB73B4">
        <w:rPr>
          <w:color w:val="2E353D" w:themeColor="text1"/>
        </w:rPr>
        <w:t xml:space="preserve"> Затем ребята играли в подвижные игры на свежем воздухе «Герои сказок играют в космический футбол». Далее ребята приняли участие в конкурсе рисунков «Люблю тебя, моя Россия».</w:t>
      </w:r>
      <w:r w:rsidR="00894B52" w:rsidRPr="00EB73B4">
        <w:rPr>
          <w:color w:val="2E353D" w:themeColor="text1"/>
        </w:rPr>
        <w:t xml:space="preserve"> Данные мероприятие способствует развитию чувства патриотизма у детей с ранних лет.</w:t>
      </w:r>
    </w:p>
    <w:p w:rsidR="006A464B" w:rsidRPr="00EB73B4" w:rsidRDefault="006A464B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10 июня прошла минутка здоровья «Правильное питание – залог здоровья». В этот день ребята посетили «Точк</w:t>
      </w:r>
      <w:r w:rsidR="00894B52" w:rsidRPr="00EB73B4">
        <w:rPr>
          <w:color w:val="2E353D" w:themeColor="text1"/>
        </w:rPr>
        <w:t>е</w:t>
      </w:r>
      <w:r w:rsidRPr="00EB73B4">
        <w:rPr>
          <w:color w:val="2E353D" w:themeColor="text1"/>
        </w:rPr>
        <w:t xml:space="preserve"> роста» для создания 2</w:t>
      </w:r>
      <w:r w:rsidRPr="00EB73B4">
        <w:rPr>
          <w:color w:val="2E353D" w:themeColor="text1"/>
          <w:lang w:val="en-US"/>
        </w:rPr>
        <w:t>D</w:t>
      </w:r>
      <w:proofErr w:type="spellStart"/>
      <w:r w:rsidRPr="00EB73B4">
        <w:rPr>
          <w:color w:val="2E353D" w:themeColor="text1"/>
        </w:rPr>
        <w:t>анимаций</w:t>
      </w:r>
      <w:proofErr w:type="spellEnd"/>
      <w:r w:rsidRPr="00EB73B4">
        <w:rPr>
          <w:color w:val="2E353D" w:themeColor="text1"/>
        </w:rPr>
        <w:t xml:space="preserve"> для мультика, посвященному празднику «День России». Дети играли в подвижные игры на свежем воздухе, а затем посмотрели мультфильм «Незнайка на Луне».</w:t>
      </w:r>
    </w:p>
    <w:p w:rsidR="006A464B" w:rsidRPr="00EB73B4" w:rsidRDefault="006A464B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 xml:space="preserve">12 июня для детей был организован просмотр мультфильма «История России для детей». Далее  прошла беседа на тему «Осторожно, клещ». </w:t>
      </w:r>
      <w:r w:rsidR="00165E4E" w:rsidRPr="00EB73B4">
        <w:rPr>
          <w:color w:val="2E353D" w:themeColor="text1"/>
        </w:rPr>
        <w:t xml:space="preserve">Ребята оформили кабинет </w:t>
      </w:r>
      <w:proofErr w:type="gramStart"/>
      <w:r w:rsidR="00165E4E" w:rsidRPr="00EB73B4">
        <w:rPr>
          <w:color w:val="2E353D" w:themeColor="text1"/>
        </w:rPr>
        <w:t>к</w:t>
      </w:r>
      <w:proofErr w:type="gramEnd"/>
      <w:r w:rsidR="00165E4E" w:rsidRPr="00EB73B4">
        <w:rPr>
          <w:color w:val="2E353D" w:themeColor="text1"/>
        </w:rPr>
        <w:t xml:space="preserve"> </w:t>
      </w:r>
      <w:proofErr w:type="gramStart"/>
      <w:r w:rsidR="00165E4E" w:rsidRPr="00EB73B4">
        <w:rPr>
          <w:color w:val="2E353D" w:themeColor="text1"/>
        </w:rPr>
        <w:t>честь</w:t>
      </w:r>
      <w:proofErr w:type="gramEnd"/>
      <w:r w:rsidR="00165E4E" w:rsidRPr="00EB73B4">
        <w:rPr>
          <w:color w:val="2E353D" w:themeColor="text1"/>
        </w:rPr>
        <w:t xml:space="preserve"> праздника «День России» и активно отвечали на вопросы викторины «Моя родина Россия», где узнали много нового, затем ребята исполнили гимн России. Затем ребята играли в игры на свежем воздухе.</w:t>
      </w:r>
    </w:p>
    <w:p w:rsidR="00165E4E" w:rsidRPr="00EB73B4" w:rsidRDefault="00165E4E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13 июня прошла информационная минутка и просмотр мультфильма на тему «Будем вежливы всегда». Далее ребята играли в подвижные игры на свежем воздухе. В этот день прошел конкурс вежливых слов «Мы – ребята вежливые». Затем ребята посетили «Точку роста», где прошел мастер-класс по моделированию дома в программе «</w:t>
      </w:r>
      <w:r w:rsidRPr="00EB73B4">
        <w:rPr>
          <w:color w:val="2E353D" w:themeColor="text1"/>
          <w:lang w:val="en-US"/>
        </w:rPr>
        <w:t>SweetHome</w:t>
      </w:r>
      <w:r w:rsidRPr="00EB73B4">
        <w:rPr>
          <w:color w:val="2E353D" w:themeColor="text1"/>
        </w:rPr>
        <w:t>».</w:t>
      </w:r>
    </w:p>
    <w:p w:rsidR="00165E4E" w:rsidRPr="00EB73B4" w:rsidRDefault="00165E4E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lastRenderedPageBreak/>
        <w:t>14 июня для детей отряда «Летняя карусель» прошла минутка здоровья «Друзья Мойдодыра и наше здоровье». Далее для ребят прошла информационная беседа «Троица – зеленые святки». Затем ребята играли в подвижные игры на свежем воздухе</w:t>
      </w:r>
      <w:r w:rsidR="00AB1B93" w:rsidRPr="00EB73B4">
        <w:rPr>
          <w:color w:val="2E353D" w:themeColor="text1"/>
        </w:rPr>
        <w:t>. Дети приняли участие в интеллектуальной игре «Звездный час». В это день ребята посетили «Точку роста»</w:t>
      </w:r>
      <w:r w:rsidR="00894B52" w:rsidRPr="00EB73B4">
        <w:rPr>
          <w:color w:val="2E353D" w:themeColor="text1"/>
        </w:rPr>
        <w:t>, где приняли участие в мастер-</w:t>
      </w:r>
      <w:r w:rsidR="00AB1B93" w:rsidRPr="00EB73B4">
        <w:rPr>
          <w:color w:val="2E353D" w:themeColor="text1"/>
        </w:rPr>
        <w:t>классе по созданию 2</w:t>
      </w:r>
      <w:r w:rsidR="00AB1B93" w:rsidRPr="00EB73B4">
        <w:rPr>
          <w:color w:val="2E353D" w:themeColor="text1"/>
          <w:lang w:val="en-US"/>
        </w:rPr>
        <w:t>D</w:t>
      </w:r>
      <w:r w:rsidR="00AB1B93" w:rsidRPr="00335B50">
        <w:rPr>
          <w:color w:val="2E353D" w:themeColor="text1"/>
        </w:rPr>
        <w:t xml:space="preserve"> </w:t>
      </w:r>
      <w:proofErr w:type="spellStart"/>
      <w:r w:rsidR="00AB1B93" w:rsidRPr="00EB73B4">
        <w:rPr>
          <w:color w:val="2E353D" w:themeColor="text1"/>
        </w:rPr>
        <w:t>анимаций</w:t>
      </w:r>
      <w:proofErr w:type="spellEnd"/>
      <w:r w:rsidR="00AB1B93" w:rsidRPr="00EB73B4">
        <w:rPr>
          <w:color w:val="2E353D" w:themeColor="text1"/>
        </w:rPr>
        <w:t xml:space="preserve"> на тему «Космический полет».</w:t>
      </w:r>
    </w:p>
    <w:p w:rsidR="00AB1B93" w:rsidRPr="00EB73B4" w:rsidRDefault="00AB1B93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 xml:space="preserve">15 июня была проведена минутка здоровья «Какие цветы нас лечат». В этот день ребята начали подготовку творческого номера для закрытия смены. Дети приняли </w:t>
      </w:r>
      <w:proofErr w:type="spellStart"/>
      <w:r w:rsidRPr="00EB73B4">
        <w:rPr>
          <w:color w:val="2E353D" w:themeColor="text1"/>
        </w:rPr>
        <w:t>участиев</w:t>
      </w:r>
      <w:proofErr w:type="spellEnd"/>
      <w:r w:rsidRPr="00EB73B4">
        <w:rPr>
          <w:color w:val="2E353D" w:themeColor="text1"/>
        </w:rPr>
        <w:t xml:space="preserve"> игре-викторине по правилам дорожного движения «Не забывай правила движения».</w:t>
      </w:r>
      <w:r w:rsidR="00246BAA">
        <w:t>(</w:t>
      </w:r>
      <w:r w:rsidR="00246BAA" w:rsidRPr="00246BAA">
        <w:rPr>
          <w:color w:val="2E353D" w:themeColor="text1"/>
        </w:rPr>
        <w:t>https://tsdod.buryatschool.ru/site/pub?id=634</w:t>
      </w:r>
      <w:r w:rsidR="00246BAA">
        <w:rPr>
          <w:color w:val="2E353D" w:themeColor="text1"/>
        </w:rPr>
        <w:t xml:space="preserve">). </w:t>
      </w:r>
      <w:r w:rsidRPr="00EB73B4">
        <w:rPr>
          <w:color w:val="2E353D" w:themeColor="text1"/>
        </w:rPr>
        <w:t xml:space="preserve"> Затем ребята играли на свежем воздухе. Далее ребята приняли участие в турнире по шашкам.</w:t>
      </w:r>
    </w:p>
    <w:p w:rsidR="00AB1B93" w:rsidRPr="00EB73B4" w:rsidRDefault="00F749F5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 xml:space="preserve">16 июня </w:t>
      </w:r>
      <w:r w:rsidR="00AB1B93" w:rsidRPr="00EB73B4">
        <w:rPr>
          <w:color w:val="2E353D" w:themeColor="text1"/>
        </w:rPr>
        <w:t>с ребятам</w:t>
      </w:r>
      <w:r w:rsidRPr="00EB73B4">
        <w:rPr>
          <w:color w:val="2E353D" w:themeColor="text1"/>
        </w:rPr>
        <w:t>и</w:t>
      </w:r>
      <w:r w:rsidR="00AB1B93" w:rsidRPr="00EB73B4">
        <w:rPr>
          <w:color w:val="2E353D" w:themeColor="text1"/>
        </w:rPr>
        <w:t xml:space="preserve"> проведена беседа на тему «Что я умею». Далее дети приняли участие в мастер-классе по созданию картины в технике «</w:t>
      </w:r>
      <w:proofErr w:type="spellStart"/>
      <w:r w:rsidR="00AB1B93" w:rsidRPr="00EB73B4">
        <w:rPr>
          <w:color w:val="2E353D" w:themeColor="text1"/>
        </w:rPr>
        <w:t>Граттаж</w:t>
      </w:r>
      <w:proofErr w:type="spellEnd"/>
      <w:r w:rsidR="00AB1B93" w:rsidRPr="00EB73B4">
        <w:rPr>
          <w:color w:val="2E353D" w:themeColor="text1"/>
        </w:rPr>
        <w:t xml:space="preserve">». </w:t>
      </w:r>
      <w:r w:rsidR="00246BAA">
        <w:rPr>
          <w:color w:val="2E353D" w:themeColor="text1"/>
        </w:rPr>
        <w:t>(</w:t>
      </w:r>
      <w:r w:rsidR="00246BAA" w:rsidRPr="00246BAA">
        <w:rPr>
          <w:color w:val="2E353D" w:themeColor="text1"/>
        </w:rPr>
        <w:t>https://tsdod.buryatschool.ru/site/pub?id=633</w:t>
      </w:r>
      <w:r w:rsidR="00246BAA">
        <w:rPr>
          <w:color w:val="2E353D" w:themeColor="text1"/>
        </w:rPr>
        <w:t xml:space="preserve">). </w:t>
      </w:r>
      <w:r w:rsidR="00AB1B93" w:rsidRPr="00EB73B4">
        <w:rPr>
          <w:color w:val="2E353D" w:themeColor="text1"/>
        </w:rPr>
        <w:t>Затем дети играли в подвижные игры на свежем воздухе.</w:t>
      </w:r>
      <w:r w:rsidRPr="00EB73B4">
        <w:rPr>
          <w:color w:val="2E353D" w:themeColor="text1"/>
        </w:rPr>
        <w:t xml:space="preserve"> После этого было тематическое рисование на тему «Моё творчество». А также в этот день ребята посетили центральный стадион.</w:t>
      </w:r>
    </w:p>
    <w:p w:rsidR="00F749F5" w:rsidRPr="00EB73B4" w:rsidRDefault="00F749F5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17 июня проведена минутка здоровья на тему «Закаливание». Ребята приняли участие в игре «Зов джунглей». Затем ребята посетили «Точку роста», где продолжили обучение по созданию 2</w:t>
      </w:r>
      <w:r w:rsidRPr="00EB73B4">
        <w:rPr>
          <w:color w:val="2E353D" w:themeColor="text1"/>
          <w:lang w:val="en-US"/>
        </w:rPr>
        <w:t>D</w:t>
      </w:r>
      <w:proofErr w:type="spellStart"/>
      <w:r w:rsidRPr="00EB73B4">
        <w:rPr>
          <w:color w:val="2E353D" w:themeColor="text1"/>
        </w:rPr>
        <w:t>анимаций</w:t>
      </w:r>
      <w:proofErr w:type="spellEnd"/>
      <w:r w:rsidRPr="00EB73B4">
        <w:rPr>
          <w:color w:val="2E353D" w:themeColor="text1"/>
        </w:rPr>
        <w:t>. Далее дети играли в подвижные игры на свежем воздухе.</w:t>
      </w:r>
    </w:p>
    <w:p w:rsidR="00AD1A9F" w:rsidRPr="00EB73B4" w:rsidRDefault="00F749F5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 xml:space="preserve">19 июня для ребят прошло </w:t>
      </w:r>
      <w:r w:rsidR="00EB73B4" w:rsidRPr="00EB73B4">
        <w:rPr>
          <w:color w:val="2E353D" w:themeColor="text1"/>
        </w:rPr>
        <w:t>развлекательное мероприятие</w:t>
      </w:r>
      <w:r w:rsidRPr="00EB73B4">
        <w:rPr>
          <w:color w:val="2E353D" w:themeColor="text1"/>
        </w:rPr>
        <w:t xml:space="preserve"> «Лето красное, пора прекрасная». В этот день ребята продолжили подготовку творческого номера к закрытию смены. Для детей прошел конкурс рисунков на асфальте «Украсим планету рисунком», подвижные игры на свежем воздухе. Далее ребята посетили </w:t>
      </w:r>
      <w:r w:rsidR="00AD1A9F" w:rsidRPr="00EB73B4">
        <w:rPr>
          <w:color w:val="2E353D" w:themeColor="text1"/>
        </w:rPr>
        <w:t>парк «Аллея счастья», где для ребят прошло развлекательное мероприятие «Троица - зеленые святки».</w:t>
      </w:r>
      <w:r w:rsidR="00246BAA">
        <w:t>(</w:t>
      </w:r>
      <w:r w:rsidR="00246BAA" w:rsidRPr="00246BAA">
        <w:rPr>
          <w:color w:val="2E353D" w:themeColor="text1"/>
        </w:rPr>
        <w:t>https://tsdod.buryatschool.ru/site/pub?id=636</w:t>
      </w:r>
      <w:r w:rsidR="00246BAA">
        <w:rPr>
          <w:color w:val="2E353D" w:themeColor="text1"/>
        </w:rPr>
        <w:t>).</w:t>
      </w:r>
    </w:p>
    <w:p w:rsidR="00AD1A9F" w:rsidRPr="00EB73B4" w:rsidRDefault="00AD1A9F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20 июня</w:t>
      </w:r>
      <w:r w:rsidR="00894B52" w:rsidRPr="00EB73B4">
        <w:rPr>
          <w:color w:val="2E353D" w:themeColor="text1"/>
        </w:rPr>
        <w:t xml:space="preserve"> для ребят из отряда «Летняя карусель» прошел мастер-класс по сценическому искусству. Ребята занимались подготовкой творческого номера к закрытию смены, играли в подвижные игры на свежем воздухе. Далее дети встретились с представителями «Боевое братство».</w:t>
      </w:r>
      <w:r w:rsidR="00246BAA">
        <w:rPr>
          <w:color w:val="2E353D" w:themeColor="text1"/>
        </w:rPr>
        <w:t xml:space="preserve"> (</w:t>
      </w:r>
      <w:r w:rsidR="00246BAA" w:rsidRPr="00246BAA">
        <w:rPr>
          <w:color w:val="2E353D" w:themeColor="text1"/>
        </w:rPr>
        <w:t>https://tsdod.buryatschool.ru/site/pub?id=635</w:t>
      </w:r>
      <w:r w:rsidR="00246BAA">
        <w:rPr>
          <w:color w:val="2E353D" w:themeColor="text1"/>
        </w:rPr>
        <w:t>)</w:t>
      </w:r>
    </w:p>
    <w:p w:rsidR="00894B52" w:rsidRPr="00EB73B4" w:rsidRDefault="00894B52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21 июня прошло совместное мероприятие со специалистами из библиотеки, на тему «Байкал – там, где начинается сказка». В завершении мероприятия дети сделали из сердце из бумаги в технике «Оригами». В нашем отряде прошла репетиция к закрытию лагерной смены. Далее ребята играли на свежем воздухе. Затем с ребятами была проведена игра-викторина «Мудрые советы в пословицах и поговорках»</w:t>
      </w:r>
      <w:r w:rsidR="00406B34" w:rsidRPr="00EB73B4">
        <w:rPr>
          <w:color w:val="2E353D" w:themeColor="text1"/>
        </w:rPr>
        <w:t>.</w:t>
      </w:r>
    </w:p>
    <w:p w:rsidR="007C5A2B" w:rsidRPr="00EB73B4" w:rsidRDefault="00406B34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lastRenderedPageBreak/>
        <w:t>22 июня для ребят из отряда «Летняя карусель» прошел тематический экскурс «Их подвиги в нашей памяти», затем дети нарисовали рисунки на тему «Мир вам, люди». Далее ребята пришли в Дом культуры для просмотра фильма «Не забытые». После просмотра фильма ребята возложили бумажных журавлей к памятнику на центральной площади. В этот день ребята приняли участие в квест-викторине «Мы тоже достойны»</w:t>
      </w:r>
      <w:r w:rsidR="007C5A2B" w:rsidRPr="00EB73B4">
        <w:rPr>
          <w:color w:val="2E353D" w:themeColor="text1"/>
        </w:rPr>
        <w:t xml:space="preserve"> и заняли 2 место.</w:t>
      </w:r>
      <w:r w:rsidR="00246BAA">
        <w:t>(</w:t>
      </w:r>
      <w:r w:rsidR="00246BAA" w:rsidRPr="00246BAA">
        <w:rPr>
          <w:color w:val="2E353D" w:themeColor="text1"/>
        </w:rPr>
        <w:t>https://tsdod.buryatschool.ru/site/pub?id=639</w:t>
      </w:r>
      <w:r w:rsidR="00246BAA">
        <w:rPr>
          <w:color w:val="2E353D" w:themeColor="text1"/>
        </w:rPr>
        <w:t>).</w:t>
      </w:r>
    </w:p>
    <w:p w:rsidR="007C5A2B" w:rsidRPr="00EB73B4" w:rsidRDefault="007C5A2B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23 июня для ребят прошла минутка здоровья «У меня хорошее настроение». В этот день шла активная подготовка к закрытию смены.  Дети играли в подвижные игры на центральном стадионе. С ребятами был проведен инструктаж по правилам поведения на воде и правилам дорожного движения. В завершении дня прошло торжественное закрытие лагерной смены – ребята из отряда «Летняя карусель» показали творческий номер, а также был представлен мультфильм из 2</w:t>
      </w:r>
      <w:r w:rsidRPr="00EB73B4">
        <w:rPr>
          <w:color w:val="2E353D" w:themeColor="text1"/>
          <w:lang w:val="en-US"/>
        </w:rPr>
        <w:t>D</w:t>
      </w:r>
      <w:proofErr w:type="spellStart"/>
      <w:r w:rsidRPr="00EB73B4">
        <w:rPr>
          <w:color w:val="2E353D" w:themeColor="text1"/>
        </w:rPr>
        <w:t>анимаций</w:t>
      </w:r>
      <w:proofErr w:type="spellEnd"/>
      <w:r w:rsidRPr="00EB73B4">
        <w:rPr>
          <w:color w:val="2E353D" w:themeColor="text1"/>
        </w:rPr>
        <w:t>.</w:t>
      </w:r>
    </w:p>
    <w:p w:rsidR="00EB73B4" w:rsidRPr="00EB73B4" w:rsidRDefault="007C5A2B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 xml:space="preserve">24 </w:t>
      </w:r>
      <w:r w:rsidR="00EB73B4" w:rsidRPr="00EB73B4">
        <w:rPr>
          <w:color w:val="2E353D" w:themeColor="text1"/>
        </w:rPr>
        <w:t>июня - подвижные игры на свежем воздухе, настольные игры и уборка в кабинете.</w:t>
      </w:r>
    </w:p>
    <w:p w:rsidR="00A8078E" w:rsidRPr="00EB73B4" w:rsidRDefault="00816EB0" w:rsidP="00C3156B">
      <w:pPr>
        <w:pStyle w:val="a3"/>
        <w:spacing w:line="360" w:lineRule="auto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Результаты бесед с учащимися показали, что работа летнего оздоровительного лагеря с дневным пребыванием удовлетворила запросы родителей и детей по организации полноценного отдыха в летний период. Дети получили массу впечатлений, отобразив их в замечательных творческих работах: поделках, рисунках на асфальте и альбомах, а самое главное дети закрепили навыки коллективного творчества  и убеждены, что только всем  вместе можно сделать жизнь интересной.</w:t>
      </w:r>
    </w:p>
    <w:p w:rsidR="00816EB0" w:rsidRPr="00EB73B4" w:rsidRDefault="00816EB0" w:rsidP="00C3156B">
      <w:pPr>
        <w:pStyle w:val="a3"/>
        <w:spacing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 xml:space="preserve">С большим интересом ребята участвовали в  конкурсах, отвечали на вопросы  викторин.  Ежедневная зарядка на свежем воздухе, проведение подвижных игр на свежем воздухе способствовали достижению поставленной цели по укреплению здоровья учащихся и задач по формированию качеств коллективизма, толерантности, дружелюбия.  В течение лагерной смены проводились также различные спортивные мероприятия, позволяющие детям развивать силу и ловкость, развивать крупную моторику, корректировать опорно-двигательный аппарат, вырабатывать гибкость и способность достигать равновесия. </w:t>
      </w:r>
      <w:r w:rsidR="00A8078E" w:rsidRPr="00EB73B4">
        <w:rPr>
          <w:color w:val="2E353D" w:themeColor="text1"/>
        </w:rPr>
        <w:t>Педагогам</w:t>
      </w:r>
      <w:r w:rsidRPr="00EB73B4">
        <w:rPr>
          <w:color w:val="2E353D" w:themeColor="text1"/>
        </w:rPr>
        <w:t xml:space="preserve"> удалось создать условия для организации детского отдыха через развитие познавательного интереса посредством интеллектуальных игр и викторин. Ребята развивали творческие </w:t>
      </w:r>
      <w:r w:rsidR="001F5FA3" w:rsidRPr="00EB73B4">
        <w:rPr>
          <w:color w:val="2E353D" w:themeColor="text1"/>
        </w:rPr>
        <w:t>способности через</w:t>
      </w:r>
      <w:r w:rsidRPr="00EB73B4">
        <w:rPr>
          <w:color w:val="2E353D" w:themeColor="text1"/>
        </w:rPr>
        <w:t xml:space="preserve"> работу</w:t>
      </w:r>
      <w:r w:rsidR="001F5FA3" w:rsidRPr="00EB73B4">
        <w:rPr>
          <w:color w:val="2E353D" w:themeColor="text1"/>
        </w:rPr>
        <w:t xml:space="preserve"> связанную с оформлением</w:t>
      </w:r>
      <w:r w:rsidRPr="00EB73B4">
        <w:rPr>
          <w:color w:val="2E353D" w:themeColor="text1"/>
        </w:rPr>
        <w:t xml:space="preserve">, участие в конкурсах рисунков. </w:t>
      </w:r>
    </w:p>
    <w:p w:rsidR="00335B50" w:rsidRDefault="00335B50" w:rsidP="00335B5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EB0" w:rsidRPr="00335B50" w:rsidRDefault="00335B50" w:rsidP="00335B50">
      <w:pPr>
        <w:shd w:val="clear" w:color="auto" w:fill="FFFFFF"/>
        <w:spacing w:after="15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дополнительного образования:                                    Ненашева Т.В.</w:t>
      </w:r>
    </w:p>
    <w:p w:rsidR="00134143" w:rsidRDefault="00134143"/>
    <w:sectPr w:rsidR="00134143" w:rsidSect="00EB73B4">
      <w:pgSz w:w="11906" w:h="16838" w:code="9"/>
      <w:pgMar w:top="993" w:right="1106" w:bottom="70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2A0E"/>
    <w:multiLevelType w:val="hybridMultilevel"/>
    <w:tmpl w:val="10F854D2"/>
    <w:lvl w:ilvl="0" w:tplc="BF30407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E4B34FF"/>
    <w:multiLevelType w:val="hybridMultilevel"/>
    <w:tmpl w:val="06925B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52E"/>
    <w:multiLevelType w:val="multilevel"/>
    <w:tmpl w:val="0470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053DA"/>
    <w:multiLevelType w:val="multilevel"/>
    <w:tmpl w:val="1B4A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C217E"/>
    <w:multiLevelType w:val="multilevel"/>
    <w:tmpl w:val="2FE0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C152A4"/>
    <w:multiLevelType w:val="hybridMultilevel"/>
    <w:tmpl w:val="2FCE65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66563D8"/>
    <w:multiLevelType w:val="multilevel"/>
    <w:tmpl w:val="51F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72F3B"/>
    <w:multiLevelType w:val="multilevel"/>
    <w:tmpl w:val="7338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D0683B"/>
    <w:multiLevelType w:val="multilevel"/>
    <w:tmpl w:val="D36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2864C4"/>
    <w:multiLevelType w:val="multilevel"/>
    <w:tmpl w:val="F262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770"/>
    <w:rsid w:val="00134143"/>
    <w:rsid w:val="00165E4E"/>
    <w:rsid w:val="001F5FA3"/>
    <w:rsid w:val="0023340D"/>
    <w:rsid w:val="00246BAA"/>
    <w:rsid w:val="00285B17"/>
    <w:rsid w:val="00315BC1"/>
    <w:rsid w:val="00326246"/>
    <w:rsid w:val="00335B50"/>
    <w:rsid w:val="003643F5"/>
    <w:rsid w:val="00406B34"/>
    <w:rsid w:val="0041442E"/>
    <w:rsid w:val="00456E36"/>
    <w:rsid w:val="004A1770"/>
    <w:rsid w:val="004C1B40"/>
    <w:rsid w:val="005B19B3"/>
    <w:rsid w:val="005E321B"/>
    <w:rsid w:val="005F1957"/>
    <w:rsid w:val="00645944"/>
    <w:rsid w:val="0065558C"/>
    <w:rsid w:val="006A464B"/>
    <w:rsid w:val="006C4DE7"/>
    <w:rsid w:val="007C5A2B"/>
    <w:rsid w:val="00816EB0"/>
    <w:rsid w:val="00824F56"/>
    <w:rsid w:val="0085110B"/>
    <w:rsid w:val="008766C5"/>
    <w:rsid w:val="00894B52"/>
    <w:rsid w:val="008E47F1"/>
    <w:rsid w:val="008F7FD2"/>
    <w:rsid w:val="00974F4A"/>
    <w:rsid w:val="00983C80"/>
    <w:rsid w:val="009912FC"/>
    <w:rsid w:val="009B79B3"/>
    <w:rsid w:val="009E407A"/>
    <w:rsid w:val="00A8078E"/>
    <w:rsid w:val="00AB1B93"/>
    <w:rsid w:val="00AD1A9F"/>
    <w:rsid w:val="00AD299B"/>
    <w:rsid w:val="00AD68B7"/>
    <w:rsid w:val="00B10B62"/>
    <w:rsid w:val="00B11762"/>
    <w:rsid w:val="00B132E3"/>
    <w:rsid w:val="00B347AB"/>
    <w:rsid w:val="00B360D9"/>
    <w:rsid w:val="00C11331"/>
    <w:rsid w:val="00C3156B"/>
    <w:rsid w:val="00C62815"/>
    <w:rsid w:val="00D33FC5"/>
    <w:rsid w:val="00D7364B"/>
    <w:rsid w:val="00EA0853"/>
    <w:rsid w:val="00EB73B4"/>
    <w:rsid w:val="00EC1BE0"/>
    <w:rsid w:val="00EF6F77"/>
    <w:rsid w:val="00F327E7"/>
    <w:rsid w:val="00F45558"/>
    <w:rsid w:val="00F749F5"/>
    <w:rsid w:val="00F87EE8"/>
    <w:rsid w:val="00FB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B0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E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16EB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a3">
    <w:name w:val="Normal (Web)"/>
    <w:basedOn w:val="a"/>
    <w:uiPriority w:val="99"/>
    <w:rsid w:val="0081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16EB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816EB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Strong"/>
    <w:uiPriority w:val="22"/>
    <w:qFormat/>
    <w:rsid w:val="00816EB0"/>
    <w:rPr>
      <w:b/>
      <w:bCs/>
    </w:rPr>
  </w:style>
  <w:style w:type="table" w:styleId="a7">
    <w:name w:val="Table Grid"/>
    <w:basedOn w:val="a1"/>
    <w:rsid w:val="00816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6281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87E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7EE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7EE8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7EE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7EE8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8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7EE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46B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sdod.buryatschool.ru/site/day-events?date=2023-06-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РДШ09</dc:creator>
  <cp:keywords/>
  <dc:description/>
  <cp:lastModifiedBy>User</cp:lastModifiedBy>
  <cp:revision>6</cp:revision>
  <dcterms:created xsi:type="dcterms:W3CDTF">2022-06-28T10:36:00Z</dcterms:created>
  <dcterms:modified xsi:type="dcterms:W3CDTF">2023-06-27T10:44:00Z</dcterms:modified>
</cp:coreProperties>
</file>